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466" w:rsidRPr="00475182" w:rsidRDefault="00964466" w:rsidP="00964466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C5FBE4A" wp14:editId="301401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964466" w:rsidRPr="00475182" w:rsidRDefault="00964466" w:rsidP="0096446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964466" w:rsidRPr="00475182" w:rsidRDefault="00964466" w:rsidP="00964466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964466" w:rsidRPr="00475182" w:rsidRDefault="00964466" w:rsidP="0096446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964466" w:rsidRPr="00475182" w:rsidRDefault="00CD7014" w:rsidP="0096446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964466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964466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964466" w:rsidRDefault="00964466" w:rsidP="00964466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964466" w:rsidRDefault="00964466" w:rsidP="00964466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弘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曄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:rsidR="00964466" w:rsidRPr="0067161C" w:rsidRDefault="00964466" w:rsidP="00964466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        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上品利都企業有限公司</w:t>
      </w:r>
    </w:p>
    <w:p w:rsidR="00964466" w:rsidRDefault="00964466" w:rsidP="00964466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64466" w:rsidRPr="0067161C" w:rsidRDefault="00964466" w:rsidP="00964466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64466" w:rsidRPr="0067161C" w:rsidRDefault="00964466" w:rsidP="0096446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64466" w:rsidRDefault="00964466" w:rsidP="0096446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964466" w:rsidRPr="00CD7986" w:rsidRDefault="00964466" w:rsidP="00964466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964466" w:rsidRPr="00F177F2" w:rsidRDefault="00964466" w:rsidP="00964466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77F2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177F2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為提升服務效能，自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日起，財政部核發或換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補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發</w:t>
      </w:r>
      <w:r w:rsidR="008420BE">
        <w:rPr>
          <w:rFonts w:ascii="Times New Roman" w:eastAsia="標楷體" w:hAnsi="Times New Roman" w:cs="Times New Roman" w:hint="eastAsia"/>
          <w:sz w:val="32"/>
          <w:szCs w:val="32"/>
        </w:rPr>
        <w:t>菸</w:t>
      </w:r>
      <w:r>
        <w:rPr>
          <w:rFonts w:ascii="Times New Roman" w:eastAsia="標楷體" w:hAnsi="Times New Roman" w:cs="Times New Roman" w:hint="eastAsia"/>
          <w:sz w:val="32"/>
          <w:szCs w:val="32"/>
        </w:rPr>
        <w:t>酒製造業及</w:t>
      </w:r>
      <w:r w:rsidR="008420BE">
        <w:rPr>
          <w:rFonts w:ascii="Times New Roman" w:eastAsia="標楷體" w:hAnsi="Times New Roman" w:cs="Times New Roman" w:hint="eastAsia"/>
          <w:sz w:val="32"/>
          <w:szCs w:val="32"/>
        </w:rPr>
        <w:t>進口業</w:t>
      </w:r>
      <w:r>
        <w:rPr>
          <w:rFonts w:ascii="Times New Roman" w:eastAsia="標楷體" w:hAnsi="Times New Roman" w:cs="Times New Roman" w:hint="eastAsia"/>
          <w:sz w:val="32"/>
          <w:szCs w:val="32"/>
        </w:rPr>
        <w:t>許可執照增置二維條碼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下稱</w:t>
      </w:r>
      <w:r>
        <w:rPr>
          <w:rFonts w:ascii="Times New Roman" w:eastAsia="標楷體" w:hAnsi="Times New Roman" w:cs="Times New Roman" w:hint="eastAsia"/>
          <w:sz w:val="32"/>
          <w:szCs w:val="32"/>
        </w:rPr>
        <w:t>QR Code)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F177F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964466" w:rsidRPr="00F177F2" w:rsidRDefault="00964466" w:rsidP="00964466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964466" w:rsidRPr="00F177F2" w:rsidRDefault="00964466" w:rsidP="0096446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財政部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</w:t>
      </w:r>
      <w:proofErr w:type="gramStart"/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財庫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03687750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964466" w:rsidRPr="00F177F2" w:rsidRDefault="00964466" w:rsidP="008420B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菸酒製造業及進口業許可執照增置二維條碼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下稱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QR Code)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措施，係為方</w:t>
      </w:r>
      <w:r w:rsidR="007D12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便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業者及民眾可利用手機等行動裝置</w:t>
      </w:r>
      <w:r w:rsidR="007D12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掃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描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QR</w:t>
      </w:r>
      <w:r w:rsidR="00842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Code</w:t>
      </w:r>
      <w:r w:rsidR="005A10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後，即可自動連線顯</w:t>
      </w:r>
      <w:r w:rsidR="007D12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示</w:t>
      </w:r>
      <w:r w:rsidR="005A10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最新許可內容，包括業者名稱、負責人姓名、總</w:t>
      </w:r>
      <w:r w:rsidR="007D126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機</w:t>
      </w:r>
      <w:r w:rsidR="005A10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構所在地、執照號碼、執照核</w:t>
      </w:r>
      <w:r w:rsidR="005A10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5A10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換</w:t>
      </w:r>
      <w:r w:rsidR="005A10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5A10D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照或註銷日期等資訊，有助確認許可證有效性並強化資訊透明化。</w:t>
      </w:r>
    </w:p>
    <w:p w:rsidR="00964466" w:rsidRDefault="00964466"/>
    <w:p w:rsidR="00E37EC4" w:rsidRDefault="00E37EC4"/>
    <w:p w:rsidR="00E37EC4" w:rsidRDefault="00E37EC4"/>
    <w:p w:rsidR="00E37EC4" w:rsidRDefault="00E37EC4"/>
    <w:p w:rsidR="00E37EC4" w:rsidRDefault="00E37EC4">
      <w:pPr>
        <w:rPr>
          <w:rFonts w:hint="eastAsia"/>
        </w:rPr>
      </w:pPr>
    </w:p>
    <w:p w:rsidR="00E37EC4" w:rsidRDefault="00E37EC4"/>
    <w:p w:rsidR="00E37EC4" w:rsidRPr="00E37EC4" w:rsidRDefault="00E37EC4" w:rsidP="00E37EC4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37EC4" w:rsidRPr="00E37E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14" w:rsidRDefault="00CD7014" w:rsidP="00E37EC4">
      <w:r>
        <w:separator/>
      </w:r>
    </w:p>
  </w:endnote>
  <w:endnote w:type="continuationSeparator" w:id="0">
    <w:p w:rsidR="00CD7014" w:rsidRDefault="00CD7014" w:rsidP="00E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14" w:rsidRDefault="00CD7014" w:rsidP="00E37EC4">
      <w:r>
        <w:separator/>
      </w:r>
    </w:p>
  </w:footnote>
  <w:footnote w:type="continuationSeparator" w:id="0">
    <w:p w:rsidR="00CD7014" w:rsidRDefault="00CD7014" w:rsidP="00E3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66"/>
    <w:rsid w:val="005A10DA"/>
    <w:rsid w:val="007D1268"/>
    <w:rsid w:val="008420BE"/>
    <w:rsid w:val="00964466"/>
    <w:rsid w:val="00CD7014"/>
    <w:rsid w:val="00E3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92B8D"/>
  <w15:chartTrackingRefBased/>
  <w15:docId w15:val="{B19C8C9C-6F24-4039-AF64-D95D57F4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4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E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E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2021-06-11T03:22:00Z</cp:lastPrinted>
  <dcterms:created xsi:type="dcterms:W3CDTF">2021-06-11T00:45:00Z</dcterms:created>
  <dcterms:modified xsi:type="dcterms:W3CDTF">2021-06-11T03:23:00Z</dcterms:modified>
</cp:coreProperties>
</file>