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C9" w:rsidRDefault="00000AC9" w:rsidP="00000A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05DEFE" wp14:editId="024891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00AC9" w:rsidRDefault="00000AC9" w:rsidP="00000AC9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00AC9" w:rsidRDefault="00000AC9" w:rsidP="00000AC9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000AC9" w:rsidRDefault="00000AC9" w:rsidP="00000AC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00AC9" w:rsidRDefault="002D1166" w:rsidP="00000AC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00AC9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000AC9" w:rsidRPr="002A3985">
        <w:rPr>
          <w:rFonts w:ascii="標楷體" w:eastAsia="標楷體" w:hAnsi="標楷體" w:cs="Times New Roman" w:hint="eastAsia"/>
        </w:rPr>
        <w:t xml:space="preserve"> </w:t>
      </w:r>
      <w:r w:rsidR="00000AC9">
        <w:rPr>
          <w:rFonts w:ascii="標楷體" w:eastAsia="標楷體" w:hAnsi="標楷體" w:cs="Times New Roman" w:hint="eastAsia"/>
        </w:rPr>
        <w:t xml:space="preserve">    www.taoyuanproduct.org</w:t>
      </w:r>
    </w:p>
    <w:p w:rsidR="00000AC9" w:rsidRDefault="00000AC9" w:rsidP="00000AC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00AC9" w:rsidRDefault="00000AC9" w:rsidP="00000AC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000AC9" w:rsidRDefault="00000AC9" w:rsidP="00000AC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B5710A"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00AC9" w:rsidRDefault="00000AC9" w:rsidP="00000AC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 w:rsidR="00B5710A">
        <w:rPr>
          <w:rFonts w:ascii="標楷體" w:eastAsia="標楷體" w:hAnsi="標楷體" w:cs="Times New Roman" w:hint="eastAsia"/>
          <w:color w:val="000000"/>
          <w:szCs w:val="24"/>
        </w:rPr>
        <w:t>194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00AC9" w:rsidRDefault="00000AC9" w:rsidP="00000AC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00AC9" w:rsidRPr="00B35FE9" w:rsidRDefault="00000AC9" w:rsidP="00000AC9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CB3FC5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</w:t>
      </w:r>
      <w:r w:rsidR="00CB3FC5">
        <w:rPr>
          <w:rFonts w:ascii="標楷體" w:eastAsia="標楷體" w:hAnsi="標楷體" w:cs="Arial Unicode MS" w:hint="eastAsia"/>
          <w:sz w:val="28"/>
          <w:szCs w:val="28"/>
          <w:lang w:val="zh-TW"/>
        </w:rPr>
        <w:t>添加物使用範圍及限量暨規格標準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CB3FC5">
        <w:rPr>
          <w:rFonts w:ascii="標楷體" w:eastAsia="標楷體" w:hAnsi="標楷體" w:cs="Arial Unicode MS" w:hint="eastAsia"/>
          <w:sz w:val="28"/>
          <w:szCs w:val="28"/>
          <w:lang w:val="zh-TW"/>
        </w:rPr>
        <w:t>第四條及第二條附表</w:t>
      </w:r>
      <w:proofErr w:type="gramStart"/>
      <w:r w:rsidR="00CB3FC5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="00CB3FC5">
        <w:rPr>
          <w:rFonts w:ascii="標楷體" w:eastAsia="標楷體" w:hAnsi="標楷體" w:cs="Arial Unicode MS" w:hint="eastAsia"/>
          <w:sz w:val="28"/>
          <w:szCs w:val="28"/>
          <w:lang w:val="zh-TW"/>
        </w:rPr>
        <w:t>、第三條附表二修正草案及預告廢止</w:t>
      </w:r>
      <w:r w:rsidR="00CB3FC5"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CB3FC5">
        <w:rPr>
          <w:rFonts w:ascii="標楷體" w:eastAsia="標楷體" w:hAnsi="標楷體" w:cs="Arial Unicode MS" w:hint="eastAsia"/>
          <w:sz w:val="28"/>
          <w:szCs w:val="28"/>
          <w:lang w:val="zh-TW"/>
        </w:rPr>
        <w:t>食品加工用二氧化碳衛生標準</w:t>
      </w:r>
      <w:r w:rsidR="00CB3FC5"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837BC9"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年7月</w:t>
      </w:r>
      <w:r w:rsidR="00CB3FC5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1301</w:t>
      </w:r>
      <w:r w:rsidR="00CB3FC5">
        <w:rPr>
          <w:rFonts w:ascii="標楷體" w:eastAsia="標楷體" w:hAnsi="標楷體" w:cs="Arial Unicode MS" w:hint="eastAsia"/>
          <w:sz w:val="28"/>
          <w:szCs w:val="28"/>
          <w:lang w:val="zh-TW"/>
        </w:rPr>
        <w:t>343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="00CB3FC5">
        <w:rPr>
          <w:rFonts w:ascii="標楷體" w:eastAsia="標楷體" w:hAnsi="標楷體" w:cs="Arial Unicode MS" w:hint="eastAsia"/>
          <w:sz w:val="28"/>
          <w:szCs w:val="28"/>
          <w:lang w:val="zh-TW"/>
        </w:rPr>
        <w:t>及</w:t>
      </w:r>
      <w:proofErr w:type="gramStart"/>
      <w:r w:rsidR="00CB3FC5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衛授食字第1091301344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bookmarkStart w:id="0" w:name="_Hlk45618854"/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bookmarkEnd w:id="0"/>
      <w:r w:rsidRPr="00B35FE9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敬請查照。</w:t>
      </w:r>
    </w:p>
    <w:p w:rsidR="00000AC9" w:rsidRPr="001B6379" w:rsidRDefault="00000AC9" w:rsidP="00000AC9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CC3B06" w:rsidRDefault="00000AC9" w:rsidP="00000AC9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CC3B06" w:rsidRPr="00CC3B06">
        <w:rPr>
          <w:rFonts w:ascii="標楷體" w:eastAsia="標楷體" w:hAnsi="標楷體" w:cs="Meiryo" w:hint="eastAsia"/>
          <w:sz w:val="28"/>
          <w:szCs w:val="28"/>
        </w:rPr>
        <w:t>桃園</w:t>
      </w:r>
      <w:r w:rsidR="00CC3B06">
        <w:rPr>
          <w:rFonts w:ascii="標楷體" w:eastAsia="標楷體" w:hAnsi="標楷體" w:cs="Meiryo" w:hint="eastAsia"/>
          <w:sz w:val="28"/>
          <w:szCs w:val="28"/>
        </w:rPr>
        <w:t>市政府衛生局</w:t>
      </w:r>
      <w:r w:rsidRPr="00CC3B06">
        <w:rPr>
          <w:rFonts w:ascii="標楷體" w:eastAsia="標楷體" w:hAnsi="標楷體" w:cs="Arial Unicode MS" w:hint="eastAsia"/>
          <w:sz w:val="28"/>
          <w:szCs w:val="28"/>
          <w:lang w:val="zh-TW"/>
        </w:rPr>
        <w:t>109年7月</w:t>
      </w:r>
      <w:r w:rsidR="00CC3B06"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 w:rsidRPr="00CC3B06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CC3B06">
        <w:rPr>
          <w:rFonts w:ascii="標楷體" w:eastAsia="標楷體" w:hAnsi="標楷體" w:cs="Arial Unicode MS" w:hint="eastAsia"/>
          <w:sz w:val="28"/>
          <w:szCs w:val="28"/>
          <w:lang w:val="zh-TW"/>
        </w:rPr>
        <w:t>桃</w:t>
      </w:r>
      <w:r w:rsidRPr="00CC3B06">
        <w:rPr>
          <w:rFonts w:ascii="標楷體" w:eastAsia="標楷體" w:hAnsi="標楷體" w:cs="Arial Unicode MS" w:hint="eastAsia"/>
          <w:sz w:val="28"/>
          <w:szCs w:val="28"/>
          <w:lang w:val="zh-TW"/>
        </w:rPr>
        <w:t>衛食</w:t>
      </w:r>
      <w:r w:rsidR="00CC3B06">
        <w:rPr>
          <w:rFonts w:ascii="標楷體" w:eastAsia="標楷體" w:hAnsi="標楷體" w:cs="Arial Unicode MS" w:hint="eastAsia"/>
          <w:sz w:val="28"/>
          <w:szCs w:val="28"/>
          <w:lang w:val="zh-TW"/>
        </w:rPr>
        <w:t>管</w:t>
      </w:r>
      <w:r w:rsidRPr="00CC3B06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000AC9" w:rsidRDefault="00CC3B06" w:rsidP="00000AC9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000AC9" w:rsidRPr="00CC3B06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 w:rsidR="00000AC9" w:rsidRPr="00CC3B06">
        <w:rPr>
          <w:rFonts w:ascii="標楷體" w:eastAsia="標楷體" w:hAnsi="標楷體" w:cs="Arial Unicode MS" w:hint="eastAsia"/>
          <w:sz w:val="28"/>
          <w:szCs w:val="28"/>
          <w:lang w:val="zh-TW"/>
        </w:rPr>
        <w:t>091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0076112</w:t>
      </w:r>
      <w:r w:rsidR="00000AC9" w:rsidRPr="00CC3B06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CC3B06" w:rsidRDefault="00CC3B06" w:rsidP="00CC3B06">
      <w:pPr>
        <w:spacing w:line="400" w:lineRule="exact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二、</w:t>
      </w:r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</w:t>
      </w:r>
    </w:p>
    <w:p w:rsidR="00CC3B06" w:rsidRDefault="00CC3B06" w:rsidP="00CC3B06">
      <w:pPr>
        <w:spacing w:line="400" w:lineRule="exact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 xml:space="preserve">      「衛生福利法規檢索系統」下「法規草案」網頁、</w:t>
      </w:r>
    </w:p>
    <w:p w:rsidR="00CC3B06" w:rsidRDefault="00CC3B06" w:rsidP="00CC3B06">
      <w:pPr>
        <w:spacing w:line="400" w:lineRule="exact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 xml:space="preserve">       衛生福利部食品藥物管理署網站「公告資訊」下</w:t>
      </w:r>
    </w:p>
    <w:p w:rsidR="00CC3B06" w:rsidRDefault="00CC3B06" w:rsidP="00CC3B06">
      <w:pPr>
        <w:spacing w:line="400" w:lineRule="exact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 xml:space="preserve">      「本署公告」網頁及國家發展委員會「公共政策網</w:t>
      </w:r>
    </w:p>
    <w:p w:rsidR="00CC3B06" w:rsidRPr="00F01B01" w:rsidRDefault="00CC3B06" w:rsidP="00CC3B06">
      <w:pPr>
        <w:spacing w:line="400" w:lineRule="exact"/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 xml:space="preserve">       路參與平台─眾開講」網頁</w:t>
      </w:r>
      <w:r w:rsidRPr="00F01B01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/join.gov.tw/</w:t>
        </w:r>
      </w:hyperlink>
    </w:p>
    <w:p w:rsidR="00CC3B06" w:rsidRPr="00F01B01" w:rsidRDefault="00CC3B06" w:rsidP="00CC3B06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01B01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</w:t>
      </w:r>
      <w:r w:rsidRPr="00F01B01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  <w:t xml:space="preserve">       </w:t>
      </w: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</w:t>
      </w:r>
      <w:r w:rsidRPr="00F01B01"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F01B01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Pr="00F01B0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 w:rsidRPr="00F01B0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CC3B06" w:rsidRDefault="00CC3B06" w:rsidP="00CC3B06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CC3B06" w:rsidRDefault="00CC3B06" w:rsidP="00CC3B06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承辦機關：衛生福利部食品藥物管理署</w:t>
      </w:r>
    </w:p>
    <w:p w:rsidR="00CC3B06" w:rsidRDefault="00CC3B06" w:rsidP="00CC3B06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CC3B06" w:rsidRDefault="00CC3B06" w:rsidP="00CC3B06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</w:t>
      </w:r>
      <w:r w:rsidR="00980852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000轉7378</w:t>
      </w:r>
    </w:p>
    <w:p w:rsidR="00CC3B06" w:rsidRDefault="00CC3B06" w:rsidP="00CC3B06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(四) 傳真 :02-2653-1062</w:t>
      </w:r>
    </w:p>
    <w:p w:rsidR="00CC3B06" w:rsidRPr="00CC3B06" w:rsidRDefault="00CC3B06" w:rsidP="00CC3B06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 :</w:t>
      </w:r>
      <w:r w:rsidR="0098085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chihaolee@fda.gov.tw</w:t>
      </w:r>
      <w:r w:rsidR="00980852" w:rsidRPr="00CC3B06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DD31B8" w:rsidRDefault="00000AC9" w:rsidP="00A05541">
      <w:pPr>
        <w:snapToGrid w:val="0"/>
        <w:spacing w:line="160" w:lineRule="atLeast"/>
        <w:ind w:left="1322" w:rightChars="135" w:right="324" w:hangingChars="472" w:hanging="1322"/>
        <w:jc w:val="center"/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A0554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A05541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A05541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0554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DD31B8" w:rsidSect="00303496">
      <w:pgSz w:w="11906" w:h="16838"/>
      <w:pgMar w:top="1440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C9"/>
    <w:rsid w:val="00000AC9"/>
    <w:rsid w:val="002D1166"/>
    <w:rsid w:val="00303496"/>
    <w:rsid w:val="005F1311"/>
    <w:rsid w:val="00837BC9"/>
    <w:rsid w:val="00980852"/>
    <w:rsid w:val="00A05541"/>
    <w:rsid w:val="00AF3BF7"/>
    <w:rsid w:val="00B5710A"/>
    <w:rsid w:val="00C75134"/>
    <w:rsid w:val="00CB3FC5"/>
    <w:rsid w:val="00CC3B06"/>
    <w:rsid w:val="00D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314F9-10AA-4F51-914F-51BD305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A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cp:lastPrinted>2020-07-14T03:23:00Z</cp:lastPrinted>
  <dcterms:created xsi:type="dcterms:W3CDTF">2020-07-14T02:08:00Z</dcterms:created>
  <dcterms:modified xsi:type="dcterms:W3CDTF">2020-07-14T03:47:00Z</dcterms:modified>
</cp:coreProperties>
</file>